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E7214" w14:textId="643ACA24" w:rsidR="005461F1" w:rsidRDefault="005461F1" w:rsidP="00A344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A39B7">
        <w:rPr>
          <w:rFonts w:ascii="Times New Roman" w:eastAsia="Times New Roman" w:hAnsi="Times New Roman" w:cs="Times New Roman"/>
          <w:bCs/>
          <w:sz w:val="28"/>
          <w:szCs w:val="28"/>
        </w:rPr>
        <w:t>Педагог-психолог Э.П.Березюк</w:t>
      </w:r>
    </w:p>
    <w:p w14:paraId="229AA04F" w14:textId="77777777" w:rsidR="005461F1" w:rsidRDefault="005461F1" w:rsidP="00A630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48A91D" w14:textId="50CB4ECB" w:rsidR="00A6308C" w:rsidRPr="00203084" w:rsidRDefault="00A6308C" w:rsidP="00A630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3084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Родительский университет</w:t>
      </w:r>
    </w:p>
    <w:p w14:paraId="003D51F4" w14:textId="6196DA2E" w:rsidR="00A6308C" w:rsidRPr="00A6308C" w:rsidRDefault="00A6308C" w:rsidP="00A630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30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«Как помочь старшекласснику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профессиональном самоопределении</w:t>
      </w:r>
      <w:r w:rsidRPr="00203084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14:paraId="2F0C4891" w14:textId="77777777" w:rsidR="00A6308C" w:rsidRDefault="00A6308C" w:rsidP="00A6308C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6915C2" w14:textId="77777777" w:rsidR="00A6308C" w:rsidRPr="00885198" w:rsidRDefault="00A6308C" w:rsidP="00A630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98">
        <w:rPr>
          <w:rFonts w:ascii="Times New Roman" w:eastAsia="Times New Roman" w:hAnsi="Times New Roman" w:cs="Times New Roman"/>
          <w:sz w:val="28"/>
          <w:szCs w:val="28"/>
        </w:rPr>
        <w:t>Каждый из вас желает счастья своему ребёнку. И как сделать так, чтобы ребенок стал успешным?  Это во многом зависит от вас, от родителей.</w:t>
      </w:r>
    </w:p>
    <w:p w14:paraId="06A28358" w14:textId="77777777" w:rsidR="00A6308C" w:rsidRDefault="00A6308C" w:rsidP="00A630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98">
        <w:rPr>
          <w:rFonts w:ascii="Times New Roman" w:eastAsia="Times New Roman" w:hAnsi="Times New Roman" w:cs="Times New Roman"/>
          <w:sz w:val="28"/>
          <w:szCs w:val="28"/>
        </w:rPr>
        <w:t xml:space="preserve">В выборе будущей профессии важно, чтобы родители часть ответственности возложили на детей, чтобы у подростка сложилось ощущение, что сделанный им выбор профессии – это его самостоятельный выбор. Выбор подразумевает ответственность за его последствия. Кто выбирает, тот и отвечает. И если ребенку кажется, что профессию он выбрал не сам, то он и учится не для себя. И наоборот, ощущение, что данную профессию он выбрал сам, значительно стимулирует его к продвижению по пути профессионального развития. </w:t>
      </w:r>
    </w:p>
    <w:p w14:paraId="5E748C7D" w14:textId="733D02D4" w:rsidR="00A6308C" w:rsidRPr="00885198" w:rsidRDefault="00A6308C" w:rsidP="00A630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98">
        <w:rPr>
          <w:rFonts w:ascii="Times New Roman" w:eastAsia="Times New Roman" w:hAnsi="Times New Roman" w:cs="Times New Roman"/>
          <w:sz w:val="28"/>
          <w:szCs w:val="28"/>
        </w:rPr>
        <w:t>Вместе с тем, полная самостоятельность тоже затрудняет профессиональное самоопределение. Жизненный опыт подростка ограничен, его представления о профессиональной деятельности часто имеют неполный или нереалистичный характер.  Находясь в ситуации выбора, дети часто испытывают растерянность и нуждаются в вашей поддержке.</w:t>
      </w:r>
    </w:p>
    <w:p w14:paraId="383E8F85" w14:textId="77777777" w:rsidR="00A6308C" w:rsidRPr="00885198" w:rsidRDefault="00A6308C" w:rsidP="00A630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98">
        <w:rPr>
          <w:rFonts w:ascii="Times New Roman" w:eastAsia="Times New Roman" w:hAnsi="Times New Roman" w:cs="Times New Roman"/>
          <w:sz w:val="28"/>
          <w:szCs w:val="28"/>
        </w:rPr>
        <w:t>Учеными социологами подсчитано, что примерно 40% молодежи из-за незнания правил выбора профессии, отсутствия опыта в профессиональной деятельности выбирают профессию, не соответствующую их склонностям и интересам. Это влечет за собой разочарование, психические расстройства, развивает комплекс неполноценности.</w:t>
      </w:r>
    </w:p>
    <w:p w14:paraId="5314C1AC" w14:textId="77777777" w:rsidR="00A6308C" w:rsidRPr="00885198" w:rsidRDefault="00A6308C" w:rsidP="00A630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98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два способа выбора профессии:</w:t>
      </w:r>
    </w:p>
    <w:p w14:paraId="5E56D3F3" w14:textId="77777777" w:rsidR="00A6308C" w:rsidRPr="00885198" w:rsidRDefault="00A6308C" w:rsidP="00A630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98">
        <w:rPr>
          <w:rFonts w:ascii="Times New Roman" w:eastAsia="Times New Roman" w:hAnsi="Times New Roman" w:cs="Times New Roman"/>
          <w:sz w:val="28"/>
          <w:szCs w:val="28"/>
        </w:rPr>
        <w:t>Первый способ – метод проб и ошибок, когда человек вслепую пробует себя в различных сферах деятельности, пока не найдет ту единственную нужную профессию.</w:t>
      </w:r>
    </w:p>
    <w:p w14:paraId="440E03C5" w14:textId="77777777" w:rsidR="00A6308C" w:rsidRPr="00885198" w:rsidRDefault="00A6308C" w:rsidP="00A630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98">
        <w:rPr>
          <w:rFonts w:ascii="Times New Roman" w:eastAsia="Times New Roman" w:hAnsi="Times New Roman" w:cs="Times New Roman"/>
          <w:sz w:val="28"/>
          <w:szCs w:val="28"/>
        </w:rPr>
        <w:t>Второй способ – раннее знакомство с миром профессий, изучение себя, своих интересов, требований к той или иной выбранной профессии.</w:t>
      </w:r>
    </w:p>
    <w:p w14:paraId="68B36505" w14:textId="77777777" w:rsidR="00A6308C" w:rsidRPr="00885198" w:rsidRDefault="00A6308C" w:rsidP="00A630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98">
        <w:rPr>
          <w:rFonts w:ascii="Times New Roman" w:eastAsia="Times New Roman" w:hAnsi="Times New Roman" w:cs="Times New Roman"/>
          <w:sz w:val="28"/>
          <w:szCs w:val="28"/>
        </w:rPr>
        <w:t>Задача семьи направить ребенка по второму пути, не наделать ошибок самим и максимально оградить от них детей.</w:t>
      </w:r>
    </w:p>
    <w:p w14:paraId="2254991E" w14:textId="77777777" w:rsidR="00A6308C" w:rsidRDefault="00A6308C" w:rsidP="00A630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376375" w14:textId="77D786A0" w:rsidR="00A6308C" w:rsidRPr="00885198" w:rsidRDefault="00A6308C" w:rsidP="00A630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98">
        <w:rPr>
          <w:rFonts w:ascii="Times New Roman" w:eastAsia="Times New Roman" w:hAnsi="Times New Roman" w:cs="Times New Roman"/>
          <w:sz w:val="28"/>
          <w:szCs w:val="28"/>
        </w:rPr>
        <w:t>Рассмотрим наиболее часто совершаемые ошибки при выборе будущей профессии:</w:t>
      </w:r>
    </w:p>
    <w:p w14:paraId="78EF55E5" w14:textId="2282EA71" w:rsidR="00A6308C" w:rsidRPr="00885198" w:rsidRDefault="00A6308C" w:rsidP="00A630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98">
        <w:rPr>
          <w:rFonts w:ascii="Times New Roman" w:eastAsia="Times New Roman" w:hAnsi="Times New Roman" w:cs="Times New Roman"/>
          <w:b/>
          <w:bCs/>
          <w:sz w:val="28"/>
          <w:szCs w:val="28"/>
        </w:rPr>
        <w:t>Ошибка 1. Продолжать семейные традиции против своей воли</w:t>
      </w:r>
    </w:p>
    <w:p w14:paraId="10BF1C98" w14:textId="77777777" w:rsidR="00A6308C" w:rsidRPr="00885198" w:rsidRDefault="00A6308C" w:rsidP="00A630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98">
        <w:rPr>
          <w:rFonts w:ascii="Times New Roman" w:eastAsia="Times New Roman" w:hAnsi="Times New Roman" w:cs="Times New Roman"/>
          <w:sz w:val="28"/>
          <w:szCs w:val="28"/>
        </w:rPr>
        <w:t>С одной стороны, очень хорошее и правильное дело, когда ребёнок идёт по стопам своих родителей. В его распоряжении богатый опыт, наработки и секреты профессии из первых рук, а поддержка и совет близких и понимающих людей при первых шагах совершенно неоценима, полезна и своевременна. Именно из таких семей выходят талантливые врачи, инженеры, актёры, учёные. Но не всегда дети хотят продолжать династию. Кто-то под напором сломается и примет навязываемые правила игры, кто-то будет воевать за право идти своей дорогой.</w:t>
      </w:r>
    </w:p>
    <w:p w14:paraId="0EB8A400" w14:textId="77777777" w:rsidR="00A6308C" w:rsidRPr="00885198" w:rsidRDefault="00A6308C" w:rsidP="00A630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Пути решения:</w:t>
      </w:r>
    </w:p>
    <w:p w14:paraId="5C7850FD" w14:textId="77777777" w:rsidR="00A6308C" w:rsidRPr="00885198" w:rsidRDefault="00A6308C" w:rsidP="00A6308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98">
        <w:rPr>
          <w:rFonts w:ascii="Times New Roman" w:eastAsia="Times New Roman" w:hAnsi="Times New Roman" w:cs="Times New Roman"/>
          <w:sz w:val="28"/>
          <w:szCs w:val="28"/>
        </w:rPr>
        <w:t>не воспринимать такое поведение как предательство и не вставлять палки в колёса на пути к профессии мечты. Такие действия приведут лишь к конфликтам и возможному разрыву отношений;</w:t>
      </w:r>
    </w:p>
    <w:p w14:paraId="0EC7F492" w14:textId="77777777" w:rsidR="00A6308C" w:rsidRPr="00885198" w:rsidRDefault="00A6308C" w:rsidP="00A6308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98">
        <w:rPr>
          <w:rFonts w:ascii="Times New Roman" w:eastAsia="Times New Roman" w:hAnsi="Times New Roman" w:cs="Times New Roman"/>
          <w:sz w:val="28"/>
          <w:szCs w:val="28"/>
        </w:rPr>
        <w:t>убедиться в том, что ребенок делает осознанный выбор, соответствующий его способностям и интересам.</w:t>
      </w:r>
    </w:p>
    <w:p w14:paraId="0A20BF60" w14:textId="77777777" w:rsidR="00A6308C" w:rsidRDefault="00A6308C" w:rsidP="00A630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FE45C7" w14:textId="350E8C15" w:rsidR="00A6308C" w:rsidRPr="00885198" w:rsidRDefault="00A6308C" w:rsidP="00A630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98">
        <w:rPr>
          <w:rFonts w:ascii="Times New Roman" w:eastAsia="Times New Roman" w:hAnsi="Times New Roman" w:cs="Times New Roman"/>
          <w:b/>
          <w:bCs/>
          <w:sz w:val="28"/>
          <w:szCs w:val="28"/>
        </w:rPr>
        <w:t>Ошибка 2. Неважно какое, лишь бы высшее!</w:t>
      </w:r>
    </w:p>
    <w:p w14:paraId="60C7BABC" w14:textId="77777777" w:rsidR="00A6308C" w:rsidRPr="00885198" w:rsidRDefault="00A6308C" w:rsidP="00A630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98">
        <w:rPr>
          <w:rFonts w:ascii="Times New Roman" w:eastAsia="Times New Roman" w:hAnsi="Times New Roman" w:cs="Times New Roman"/>
          <w:sz w:val="28"/>
          <w:szCs w:val="28"/>
        </w:rPr>
        <w:t>Так сложилась ситуация, что наличие высшего образования является необходимым требованием многих вакансий, даже если объективно, оно не нужно.</w:t>
      </w:r>
    </w:p>
    <w:p w14:paraId="69539729" w14:textId="77777777" w:rsidR="00A6308C" w:rsidRPr="00885198" w:rsidRDefault="00A6308C" w:rsidP="00A630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Пути решения:</w:t>
      </w:r>
    </w:p>
    <w:p w14:paraId="46DAEA11" w14:textId="77777777" w:rsidR="00A6308C" w:rsidRPr="00885198" w:rsidRDefault="00A6308C" w:rsidP="00A6308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98">
        <w:rPr>
          <w:rFonts w:ascii="Times New Roman" w:eastAsia="Times New Roman" w:hAnsi="Times New Roman" w:cs="Times New Roman"/>
          <w:sz w:val="28"/>
          <w:szCs w:val="28"/>
        </w:rPr>
        <w:t>дать ребёнку возможность реализовать себя в той сфере, которая ему по душе;</w:t>
      </w:r>
    </w:p>
    <w:p w14:paraId="575276C6" w14:textId="77777777" w:rsidR="00A6308C" w:rsidRPr="00885198" w:rsidRDefault="00A6308C" w:rsidP="00A6308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98">
        <w:rPr>
          <w:rFonts w:ascii="Times New Roman" w:eastAsia="Times New Roman" w:hAnsi="Times New Roman" w:cs="Times New Roman"/>
          <w:sz w:val="28"/>
          <w:szCs w:val="28"/>
        </w:rPr>
        <w:t>принять возможность получения высшего образования после окончания ССУЗа.</w:t>
      </w:r>
    </w:p>
    <w:p w14:paraId="190B5919" w14:textId="77777777" w:rsidR="00A6308C" w:rsidRDefault="00A6308C" w:rsidP="00A630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A379A7" w14:textId="255A6CC4" w:rsidR="00A6308C" w:rsidRPr="00885198" w:rsidRDefault="00A6308C" w:rsidP="00A630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98">
        <w:rPr>
          <w:rFonts w:ascii="Times New Roman" w:eastAsia="Times New Roman" w:hAnsi="Times New Roman" w:cs="Times New Roman"/>
          <w:b/>
          <w:bCs/>
          <w:sz w:val="28"/>
          <w:szCs w:val="28"/>
        </w:rPr>
        <w:t>Ошибка 3. Пойти учиться «за компанию». Родители пускают процесс определения с профессией на самотёк.</w:t>
      </w:r>
    </w:p>
    <w:p w14:paraId="477EA87A" w14:textId="2395720E" w:rsidR="00A6308C" w:rsidRPr="00885198" w:rsidRDefault="00A6308C" w:rsidP="00A630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98">
        <w:rPr>
          <w:rFonts w:ascii="Times New Roman" w:eastAsia="Times New Roman" w:hAnsi="Times New Roman" w:cs="Times New Roman"/>
          <w:sz w:val="28"/>
          <w:szCs w:val="28"/>
        </w:rPr>
        <w:t>Иногда такой вариант оказывается неплох, так как в уже сложившейся приятной компании учиться проще и веселее, а там, возможно, и профессия понравится.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198">
        <w:rPr>
          <w:rFonts w:ascii="Times New Roman" w:eastAsia="Times New Roman" w:hAnsi="Times New Roman" w:cs="Times New Roman"/>
          <w:sz w:val="28"/>
          <w:szCs w:val="28"/>
        </w:rPr>
        <w:t>Увы, намного чаще получается совсем по-другому: с интересом и успехом поглощающие новые знания школьные друзья вырываются вперёд и обзаводятся новыми знакомыми, с которыми можно обсудить услышанное на лекции, организовать совместный проект или устроить эксперимент в то время, как друг детства, не обладая соответствующими талантами, плетётся в хвосте без возможности поучаствовать в совместной деятельности. Получается лотерея, в которой может и повезти, но гораздо чаще билет оказывается без выигрыша.</w:t>
      </w:r>
    </w:p>
    <w:p w14:paraId="61121B9F" w14:textId="77777777" w:rsidR="00A6308C" w:rsidRPr="00885198" w:rsidRDefault="00A6308C" w:rsidP="00A630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Пути решения:</w:t>
      </w:r>
    </w:p>
    <w:p w14:paraId="0EBA91A9" w14:textId="77777777" w:rsidR="00A6308C" w:rsidRPr="00885198" w:rsidRDefault="00A6308C" w:rsidP="00A6308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98">
        <w:rPr>
          <w:rFonts w:ascii="Times New Roman" w:eastAsia="Times New Roman" w:hAnsi="Times New Roman" w:cs="Times New Roman"/>
          <w:sz w:val="28"/>
          <w:szCs w:val="28"/>
        </w:rPr>
        <w:t>убедить ребенка, что у каждого человека есть свой путь в жизни;</w:t>
      </w:r>
    </w:p>
    <w:p w14:paraId="2672AD47" w14:textId="77777777" w:rsidR="00A6308C" w:rsidRPr="00885198" w:rsidRDefault="00A6308C" w:rsidP="00A6308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98">
        <w:rPr>
          <w:rFonts w:ascii="Times New Roman" w:eastAsia="Times New Roman" w:hAnsi="Times New Roman" w:cs="Times New Roman"/>
          <w:sz w:val="28"/>
          <w:szCs w:val="28"/>
        </w:rPr>
        <w:t>родителям активно включиться в решение проблемы, вместе с ребенком пройти профориентационные тестирования и беседы с профконсультантами  </w:t>
      </w:r>
    </w:p>
    <w:p w14:paraId="354C7D0B" w14:textId="77777777" w:rsidR="00A6308C" w:rsidRDefault="00A6308C" w:rsidP="00A630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6E4F11" w14:textId="74B7412E" w:rsidR="00A6308C" w:rsidRPr="00885198" w:rsidRDefault="00A6308C" w:rsidP="00A630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98">
        <w:rPr>
          <w:rFonts w:ascii="Times New Roman" w:eastAsia="Times New Roman" w:hAnsi="Times New Roman" w:cs="Times New Roman"/>
          <w:b/>
          <w:bCs/>
          <w:sz w:val="28"/>
          <w:szCs w:val="28"/>
        </w:rPr>
        <w:t>Ошибка 4.  Ориентир на зарплату и престижность профессии. Привязанность к любимому школьному предмету. Неправильная оценка своих способностей.</w:t>
      </w:r>
    </w:p>
    <w:p w14:paraId="5ADC0396" w14:textId="77777777" w:rsidR="00A6308C" w:rsidRPr="00885198" w:rsidRDefault="00A6308C" w:rsidP="00A630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98">
        <w:rPr>
          <w:rFonts w:ascii="Times New Roman" w:eastAsia="Times New Roman" w:hAnsi="Times New Roman" w:cs="Times New Roman"/>
          <w:sz w:val="28"/>
          <w:szCs w:val="28"/>
        </w:rPr>
        <w:t>Работа исключительно ради денег или в «престижной» профессии, не получая от работы совершенно никакого удовлетворения, приводит к быстрому эмоциональному выгоранию с непредсказуемыми последствиями.</w:t>
      </w:r>
    </w:p>
    <w:p w14:paraId="4582651D" w14:textId="77777777" w:rsidR="00A6308C" w:rsidRPr="00885198" w:rsidRDefault="00A6308C" w:rsidP="00A630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98">
        <w:rPr>
          <w:rFonts w:ascii="Times New Roman" w:eastAsia="Times New Roman" w:hAnsi="Times New Roman" w:cs="Times New Roman"/>
          <w:sz w:val="28"/>
          <w:szCs w:val="28"/>
        </w:rPr>
        <w:t xml:space="preserve">Неправильное оценивание своих сильных и слабых сторон может привести к ошибочному выбору профессии и, как следствие, неудовлетворённости от процесса трудовой деятельности и понижению качества жизни. Если Вы неуверенно общаетесь с другими людьми и </w:t>
      </w:r>
      <w:r w:rsidRPr="00885198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предпочитаете книги общению, то вряд ли стоит выбирать профессию журналиста или учителя.</w:t>
      </w:r>
    </w:p>
    <w:p w14:paraId="366DD849" w14:textId="77777777" w:rsidR="00A6308C" w:rsidRPr="00885198" w:rsidRDefault="00A6308C" w:rsidP="00A630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Пути решения:</w:t>
      </w:r>
    </w:p>
    <w:p w14:paraId="2F0F3EB0" w14:textId="77777777" w:rsidR="00A6308C" w:rsidRPr="00885198" w:rsidRDefault="00A6308C" w:rsidP="00A6308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98">
        <w:rPr>
          <w:rFonts w:ascii="Times New Roman" w:eastAsia="Times New Roman" w:hAnsi="Times New Roman" w:cs="Times New Roman"/>
          <w:sz w:val="28"/>
          <w:szCs w:val="28"/>
        </w:rPr>
        <w:t>убедить ребенка, что выбранная профессия не сочетается с его личностными качествами.</w:t>
      </w:r>
    </w:p>
    <w:p w14:paraId="76E4BB6D" w14:textId="77777777" w:rsidR="00A6308C" w:rsidRPr="00885198" w:rsidRDefault="00A6308C" w:rsidP="00A6308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98">
        <w:rPr>
          <w:rFonts w:ascii="Times New Roman" w:eastAsia="Times New Roman" w:hAnsi="Times New Roman" w:cs="Times New Roman"/>
          <w:sz w:val="28"/>
          <w:szCs w:val="28"/>
        </w:rPr>
        <w:t>вместе, изучив предложения учебных заведений, выбрать ту специальность, которая позволит ребенку изучать любимые предметы и в то же время будет соответствовать его характеру.</w:t>
      </w:r>
    </w:p>
    <w:p w14:paraId="2A8B2C73" w14:textId="77777777" w:rsidR="00A6308C" w:rsidRDefault="00A6308C" w:rsidP="00A630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F74E77" w14:textId="5265E83C" w:rsidR="00A6308C" w:rsidRPr="00885198" w:rsidRDefault="00A6308C" w:rsidP="00A630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98">
        <w:rPr>
          <w:rFonts w:ascii="Times New Roman" w:eastAsia="Times New Roman" w:hAnsi="Times New Roman" w:cs="Times New Roman"/>
          <w:b/>
          <w:bCs/>
          <w:sz w:val="28"/>
          <w:szCs w:val="28"/>
        </w:rPr>
        <w:t>Ошибка 5. Незнание перспектив и требований рынка труда.  Несвоевременность выбора.  Отстранение родителей от проблемы.</w:t>
      </w:r>
    </w:p>
    <w:p w14:paraId="0D8A0D77" w14:textId="77777777" w:rsidR="00A6308C" w:rsidRPr="00885198" w:rsidRDefault="00A6308C" w:rsidP="00A630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98">
        <w:rPr>
          <w:rFonts w:ascii="Times New Roman" w:eastAsia="Times New Roman" w:hAnsi="Times New Roman" w:cs="Times New Roman"/>
          <w:sz w:val="28"/>
          <w:szCs w:val="28"/>
        </w:rPr>
        <w:t>Правильный выбор профессии, помимо всего прочего, зависит от рынка труда региона проживания и перспектив его развития. При выборе профессионального пути однозначно необходимо анализировать сайты с вакансиями, описанием профессий и материалами про предполагаемые изменения на рынке труда в ближайшие 5-10 лет.</w:t>
      </w:r>
    </w:p>
    <w:p w14:paraId="043346BB" w14:textId="77777777" w:rsidR="00A6308C" w:rsidRPr="00885198" w:rsidRDefault="00A6308C" w:rsidP="00A630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Пути решения:</w:t>
      </w:r>
    </w:p>
    <w:p w14:paraId="3E2D25C3" w14:textId="37454792" w:rsidR="00A6308C" w:rsidRPr="00885198" w:rsidRDefault="00A6308C" w:rsidP="00A6308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98">
        <w:rPr>
          <w:rFonts w:ascii="Times New Roman" w:eastAsia="Times New Roman" w:hAnsi="Times New Roman" w:cs="Times New Roman"/>
          <w:sz w:val="28"/>
          <w:szCs w:val="28"/>
        </w:rPr>
        <w:t>родителям активно включиться в решение проблемы, вместе с ребенко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85198">
        <w:rPr>
          <w:rFonts w:ascii="Times New Roman" w:eastAsia="Times New Roman" w:hAnsi="Times New Roman" w:cs="Times New Roman"/>
          <w:sz w:val="28"/>
          <w:szCs w:val="28"/>
        </w:rPr>
        <w:t xml:space="preserve"> пройти профориентационные тестирования и беседы с профконсультантами.</w:t>
      </w:r>
    </w:p>
    <w:p w14:paraId="650E7BA9" w14:textId="77777777" w:rsidR="00A6308C" w:rsidRPr="00885198" w:rsidRDefault="00A6308C" w:rsidP="00A6308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98">
        <w:rPr>
          <w:rFonts w:ascii="Times New Roman" w:eastAsia="Times New Roman" w:hAnsi="Times New Roman" w:cs="Times New Roman"/>
          <w:sz w:val="28"/>
          <w:szCs w:val="28"/>
        </w:rPr>
        <w:t>другим вариантом можно назвать перерыв в год, который будет потрачен на изучение рынка труда, принятие решения и качественную подготовку к выбранной специальности. Потеря времени очевидна, но она может компенсировать другие временные потери от переучивания в дальнейшем.</w:t>
      </w:r>
    </w:p>
    <w:p w14:paraId="66117628" w14:textId="77777777" w:rsidR="00A6308C" w:rsidRDefault="00A6308C" w:rsidP="00A630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7AAE9B8" w14:textId="38350BC6" w:rsidR="00A6308C" w:rsidRPr="00A6308C" w:rsidRDefault="00A6308C" w:rsidP="00A630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6308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Успехов в выборе профессии!!!</w:t>
      </w:r>
    </w:p>
    <w:p w14:paraId="72D52430" w14:textId="77777777" w:rsidR="00A6308C" w:rsidRPr="00885198" w:rsidRDefault="00A6308C" w:rsidP="00A6308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198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2B735A5" w14:textId="77777777" w:rsidR="00A6308C" w:rsidRPr="00885198" w:rsidRDefault="00A6308C" w:rsidP="00A630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A6308C" w:rsidRPr="00885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008D3"/>
    <w:multiLevelType w:val="multilevel"/>
    <w:tmpl w:val="901AAD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2A328D"/>
    <w:multiLevelType w:val="multilevel"/>
    <w:tmpl w:val="34B449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630E3"/>
    <w:multiLevelType w:val="multilevel"/>
    <w:tmpl w:val="851604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A3598"/>
    <w:multiLevelType w:val="multilevel"/>
    <w:tmpl w:val="AB9884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E73808"/>
    <w:multiLevelType w:val="multilevel"/>
    <w:tmpl w:val="6F58D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A06ED1"/>
    <w:multiLevelType w:val="multilevel"/>
    <w:tmpl w:val="205267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9A2B34"/>
    <w:multiLevelType w:val="multilevel"/>
    <w:tmpl w:val="6CBA7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3B"/>
    <w:rsid w:val="005461F1"/>
    <w:rsid w:val="007C67A8"/>
    <w:rsid w:val="00807259"/>
    <w:rsid w:val="00890F3B"/>
    <w:rsid w:val="00A34420"/>
    <w:rsid w:val="00A6308C"/>
    <w:rsid w:val="00A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5850"/>
  <w15:chartTrackingRefBased/>
  <w15:docId w15:val="{4B0BA248-E926-465A-AD11-48774082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Licey</cp:lastModifiedBy>
  <cp:revision>4</cp:revision>
  <dcterms:created xsi:type="dcterms:W3CDTF">2021-12-22T10:42:00Z</dcterms:created>
  <dcterms:modified xsi:type="dcterms:W3CDTF">2025-02-24T14:45:00Z</dcterms:modified>
</cp:coreProperties>
</file>